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397" w:rsidRPr="007F1397" w:rsidRDefault="007F1397" w:rsidP="007F1397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</w:pPr>
      <w:r w:rsidRPr="007F1397"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  <w:t>Безопасность несовершеннолетних на водных объектах</w:t>
      </w:r>
    </w:p>
    <w:p w:rsidR="007F1397" w:rsidRPr="007F1397" w:rsidRDefault="007F1397" w:rsidP="007F1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39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97DC1E" wp14:editId="67413C71">
            <wp:extent cx="7239000" cy="4823460"/>
            <wp:effectExtent l="0" t="0" r="0" b="0"/>
            <wp:docPr id="1" name="Рисунок 1" descr="ПАМЯТКА БЕЗОПАСНОСТЬ НЕСОВЕРШЕННОЛЕТНИХ  НА ВОДНЫХ ОБЪЕКТА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БЕЗОПАСНОСТЬ НЕСОВЕРШЕННОЛЕТНИХ  НА ВОДНЫХ ОБЪЕКТАХ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482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397" w:rsidRPr="007F1397" w:rsidRDefault="007F1397" w:rsidP="007F1397">
      <w:pPr>
        <w:shd w:val="clear" w:color="auto" w:fill="FFFFFF"/>
        <w:spacing w:after="210" w:line="240" w:lineRule="auto"/>
        <w:ind w:firstLine="708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F1397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                                                                                       ПАМЯТКА</w:t>
      </w:r>
    </w:p>
    <w:p w:rsidR="007F1397" w:rsidRPr="007F1397" w:rsidRDefault="007F1397" w:rsidP="007F1397">
      <w:pPr>
        <w:shd w:val="clear" w:color="auto" w:fill="FFFFFF"/>
        <w:spacing w:after="210" w:line="240" w:lineRule="auto"/>
        <w:jc w:val="center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F1397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БЕЗОПАСНОСТЬ НЕСОВЕРШЕННОЛЕТНИХ</w:t>
      </w:r>
    </w:p>
    <w:p w:rsidR="007F1397" w:rsidRPr="007F1397" w:rsidRDefault="007F1397" w:rsidP="007F1397">
      <w:pPr>
        <w:shd w:val="clear" w:color="auto" w:fill="FFFFFF"/>
        <w:spacing w:after="210" w:line="240" w:lineRule="auto"/>
        <w:jc w:val="center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F1397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НА ВОДНЫХ ОБЪЕКТАХ</w:t>
      </w:r>
    </w:p>
    <w:p w:rsidR="007F1397" w:rsidRPr="007F1397" w:rsidRDefault="007F1397" w:rsidP="007F1397">
      <w:pPr>
        <w:shd w:val="clear" w:color="auto" w:fill="FFFFFF"/>
        <w:spacing w:after="210" w:line="240" w:lineRule="auto"/>
        <w:ind w:firstLine="708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F1397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u w:val="single"/>
          <w:lang w:eastAsia="ru-RU"/>
        </w:rPr>
        <w:t>Родители, необходимо вовремя объяснить ребенку, что нельзя:</w:t>
      </w:r>
    </w:p>
    <w:p w:rsidR="007F1397" w:rsidRPr="007F1397" w:rsidRDefault="007F1397" w:rsidP="007F1397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F1397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- находиться одним около водоёмов и в водоемах без постоянного контроля родителей или других взрослых;</w:t>
      </w:r>
    </w:p>
    <w:p w:rsidR="007F1397" w:rsidRPr="007F1397" w:rsidRDefault="007F1397" w:rsidP="007F1397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F1397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- купаться в местах, специально не оборудованных для этих целей, в том числе у плотин, в карьерах, котлованах, бассейнах для промышленных нужд т.д.;</w:t>
      </w:r>
    </w:p>
    <w:p w:rsidR="007F1397" w:rsidRPr="007F1397" w:rsidRDefault="007F1397" w:rsidP="007F1397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F1397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- заплывать за буйки или иные ограничительные знаки, ограждающие места для купания;</w:t>
      </w:r>
    </w:p>
    <w:p w:rsidR="007F1397" w:rsidRPr="007F1397" w:rsidRDefault="007F1397" w:rsidP="007F1397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F1397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- подплывать близко к проходящим гидроциклам, катерам, весельным лодкам, катамаранам;</w:t>
      </w:r>
    </w:p>
    <w:p w:rsidR="007F1397" w:rsidRPr="007F1397" w:rsidRDefault="007F1397" w:rsidP="007F1397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F1397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- прыгать в воду с катеров, лодок и других плавательных средств;</w:t>
      </w:r>
    </w:p>
    <w:p w:rsidR="007F1397" w:rsidRPr="007F1397" w:rsidRDefault="007F1397" w:rsidP="007F1397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F1397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- нырять с крутых и высоких берегов;</w:t>
      </w:r>
    </w:p>
    <w:p w:rsidR="007F1397" w:rsidRPr="007F1397" w:rsidRDefault="007F1397" w:rsidP="007F1397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F1397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lastRenderedPageBreak/>
        <w:t>- купаться в темное время суток;</w:t>
      </w:r>
    </w:p>
    <w:p w:rsidR="007F1397" w:rsidRPr="007F1397" w:rsidRDefault="007F1397" w:rsidP="007F1397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F1397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- купаться в водоёмах с сильным течением;</w:t>
      </w:r>
    </w:p>
    <w:p w:rsidR="007F1397" w:rsidRPr="007F1397" w:rsidRDefault="007F1397" w:rsidP="007F1397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F1397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- долго находится в воде, чтобы не допустить переохлаждения, которое может вызвать судороги, остановку дыхания или потерю сознания;</w:t>
      </w:r>
    </w:p>
    <w:p w:rsidR="007F1397" w:rsidRPr="007F1397" w:rsidRDefault="007F1397" w:rsidP="007F1397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F1397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- плавать на самодельных плотах или других плавательных средствах.</w:t>
      </w:r>
    </w:p>
    <w:p w:rsidR="007F1397" w:rsidRPr="007F1397" w:rsidRDefault="007F1397" w:rsidP="007F1397">
      <w:pPr>
        <w:shd w:val="clear" w:color="auto" w:fill="FFFFFF"/>
        <w:spacing w:after="210" w:line="240" w:lineRule="auto"/>
        <w:ind w:firstLine="708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F1397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Родители, помните, что безопасность детей зависит от вас. </w:t>
      </w:r>
    </w:p>
    <w:p w:rsidR="007F1397" w:rsidRPr="007F1397" w:rsidRDefault="007F1397" w:rsidP="007F1397">
      <w:pPr>
        <w:shd w:val="clear" w:color="auto" w:fill="FFFFFF"/>
        <w:spacing w:after="210" w:line="240" w:lineRule="auto"/>
        <w:ind w:firstLine="708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F1397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По каждому несчастному случаю с детьми на воде проводятся проверки.</w:t>
      </w:r>
    </w:p>
    <w:p w:rsidR="007F1397" w:rsidRPr="007F1397" w:rsidRDefault="007F1397" w:rsidP="007F1397">
      <w:pPr>
        <w:shd w:val="clear" w:color="auto" w:fill="FFFFFF"/>
        <w:spacing w:after="210" w:line="240" w:lineRule="auto"/>
        <w:ind w:firstLine="708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F1397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Бесконтрольное пребывание несовершеннолетних на водных объектах влечет ответственность их родителей по ч. 1 ст. 5.35 КоАП РФ «Неисполнение родителями или иными законными представителями несовершеннолетних обязанностей по содержанию и воспитанию несовершеннолетних».</w:t>
      </w:r>
    </w:p>
    <w:p w:rsidR="007F1397" w:rsidRPr="007F1397" w:rsidRDefault="007F1397" w:rsidP="007F1397">
      <w:pPr>
        <w:shd w:val="clear" w:color="auto" w:fill="FFFFFF"/>
        <w:spacing w:after="210" w:line="240" w:lineRule="auto"/>
        <w:ind w:firstLine="708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F1397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При наступлении несчастного случая с детьми родители могут быть привлечены к уголовной ответственности по ст. 125 Уголовного кодекса РФ «Оставление в опасности», ст. 109 Уголовного кодекса РФ «Причинение смерти по неосторожности», ст. 118 Уголовного кодекса РФ «Причинение тяжкого вреда здоровью по неосторожности», при установлении систематического неисполнения родительских обязанностей в судебном порядке родители могут быть лишены родительских прав либо ограничены в них на основании </w:t>
      </w:r>
      <w:proofErr w:type="spellStart"/>
      <w:r w:rsidRPr="007F1397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ст.ст</w:t>
      </w:r>
      <w:proofErr w:type="spellEnd"/>
      <w:r w:rsidRPr="007F1397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. 69 и 73 Семейного кодекса РФ</w:t>
      </w:r>
    </w:p>
    <w:p w:rsidR="007F1397" w:rsidRPr="007F1397" w:rsidRDefault="007F1397" w:rsidP="007F1397">
      <w:pPr>
        <w:shd w:val="clear" w:color="auto" w:fill="FFFFFF"/>
        <w:spacing w:after="210" w:line="240" w:lineRule="auto"/>
        <w:ind w:firstLine="708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F1397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Родители, помните, что безопасность детей зависит от вас.   </w:t>
      </w:r>
    </w:p>
    <w:p w:rsidR="007F1397" w:rsidRPr="007F1397" w:rsidRDefault="007F1397" w:rsidP="007F1397">
      <w:pPr>
        <w:shd w:val="clear" w:color="auto" w:fill="FFFFFF"/>
        <w:spacing w:after="210" w:line="240" w:lineRule="auto"/>
        <w:ind w:firstLine="708"/>
        <w:jc w:val="center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F1397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ПАМЯТКА</w:t>
      </w:r>
    </w:p>
    <w:p w:rsidR="007F1397" w:rsidRPr="007F1397" w:rsidRDefault="007F1397" w:rsidP="007F1397">
      <w:pPr>
        <w:shd w:val="clear" w:color="auto" w:fill="FFFFFF"/>
        <w:spacing w:after="210" w:line="240" w:lineRule="auto"/>
        <w:jc w:val="center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F1397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БЕЗОПАСНОСТЬ НЕСОВЕРШЕННОЛЕТНИХ</w:t>
      </w:r>
    </w:p>
    <w:p w:rsidR="007F1397" w:rsidRPr="007F1397" w:rsidRDefault="007F1397" w:rsidP="007F1397">
      <w:pPr>
        <w:shd w:val="clear" w:color="auto" w:fill="FFFFFF"/>
        <w:spacing w:after="210" w:line="240" w:lineRule="auto"/>
        <w:jc w:val="center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F1397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НА ВОДНЫХ ОБЪЕКТАХ</w:t>
      </w:r>
    </w:p>
    <w:p w:rsidR="007F1397" w:rsidRPr="007F1397" w:rsidRDefault="007F1397" w:rsidP="007F1397">
      <w:pPr>
        <w:shd w:val="clear" w:color="auto" w:fill="FFFFFF"/>
        <w:spacing w:after="210" w:line="240" w:lineRule="auto"/>
        <w:ind w:firstLine="708"/>
        <w:jc w:val="center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F1397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u w:val="single"/>
          <w:lang w:eastAsia="ru-RU"/>
        </w:rPr>
        <w:t>РЕБЕНОК ПОМНИ, ЧТО НЕЛЬЗЯ:</w:t>
      </w:r>
    </w:p>
    <w:p w:rsidR="007F1397" w:rsidRPr="007F1397" w:rsidRDefault="007F1397" w:rsidP="007F1397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F1397">
        <w:rPr>
          <w:rFonts w:ascii="Times New Roman" w:eastAsia="Times New Roman" w:hAnsi="Times New Roman" w:cs="Times New Roman"/>
          <w:color w:val="273350"/>
          <w:sz w:val="36"/>
          <w:szCs w:val="36"/>
          <w:lang w:eastAsia="ru-RU"/>
        </w:rPr>
        <w:t>- находиться одним около водоёмов и в водоемах без постоянного контроля родителей или других взрослых;</w:t>
      </w:r>
    </w:p>
    <w:p w:rsidR="007F1397" w:rsidRPr="007F1397" w:rsidRDefault="007F1397" w:rsidP="007F1397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F1397">
        <w:rPr>
          <w:rFonts w:ascii="Times New Roman" w:eastAsia="Times New Roman" w:hAnsi="Times New Roman" w:cs="Times New Roman"/>
          <w:color w:val="273350"/>
          <w:sz w:val="36"/>
          <w:szCs w:val="36"/>
          <w:lang w:eastAsia="ru-RU"/>
        </w:rPr>
        <w:t>- купаться в местах, специально не оборудованных для этих целей, в том числе у плотин, в карьерах, котлованах, бассейнах для промышленных нужд т.д.;</w:t>
      </w:r>
    </w:p>
    <w:p w:rsidR="007F1397" w:rsidRPr="007F1397" w:rsidRDefault="007F1397" w:rsidP="007F1397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F1397">
        <w:rPr>
          <w:rFonts w:ascii="Times New Roman" w:eastAsia="Times New Roman" w:hAnsi="Times New Roman" w:cs="Times New Roman"/>
          <w:color w:val="273350"/>
          <w:sz w:val="36"/>
          <w:szCs w:val="36"/>
          <w:lang w:eastAsia="ru-RU"/>
        </w:rPr>
        <w:t>- заплывать за буйки или иные ограничительные знаки, ограждающие места для купания;</w:t>
      </w:r>
    </w:p>
    <w:p w:rsidR="007F1397" w:rsidRPr="007F1397" w:rsidRDefault="007F1397" w:rsidP="007F1397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F1397">
        <w:rPr>
          <w:rFonts w:ascii="Times New Roman" w:eastAsia="Times New Roman" w:hAnsi="Times New Roman" w:cs="Times New Roman"/>
          <w:color w:val="273350"/>
          <w:sz w:val="36"/>
          <w:szCs w:val="36"/>
          <w:lang w:eastAsia="ru-RU"/>
        </w:rPr>
        <w:lastRenderedPageBreak/>
        <w:t>- подплывать близко к проходящим гидроциклам, катерам, весельным лодкам, катамаранам;</w:t>
      </w:r>
    </w:p>
    <w:p w:rsidR="007F1397" w:rsidRPr="007F1397" w:rsidRDefault="007F1397" w:rsidP="007F1397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F1397">
        <w:rPr>
          <w:rFonts w:ascii="Times New Roman" w:eastAsia="Times New Roman" w:hAnsi="Times New Roman" w:cs="Times New Roman"/>
          <w:color w:val="273350"/>
          <w:sz w:val="36"/>
          <w:szCs w:val="36"/>
          <w:lang w:eastAsia="ru-RU"/>
        </w:rPr>
        <w:t>- прыгать в воду с катеров, лодок и других плавательных средств;</w:t>
      </w:r>
    </w:p>
    <w:p w:rsidR="007F1397" w:rsidRPr="007F1397" w:rsidRDefault="007F1397" w:rsidP="007F1397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F1397">
        <w:rPr>
          <w:rFonts w:ascii="Times New Roman" w:eastAsia="Times New Roman" w:hAnsi="Times New Roman" w:cs="Times New Roman"/>
          <w:color w:val="273350"/>
          <w:sz w:val="36"/>
          <w:szCs w:val="36"/>
          <w:lang w:eastAsia="ru-RU"/>
        </w:rPr>
        <w:t>- нырять с крутых и высоких берегов;</w:t>
      </w:r>
    </w:p>
    <w:p w:rsidR="007F1397" w:rsidRPr="007F1397" w:rsidRDefault="007F1397" w:rsidP="007F1397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F1397">
        <w:rPr>
          <w:rFonts w:ascii="Times New Roman" w:eastAsia="Times New Roman" w:hAnsi="Times New Roman" w:cs="Times New Roman"/>
          <w:color w:val="273350"/>
          <w:sz w:val="36"/>
          <w:szCs w:val="36"/>
          <w:lang w:eastAsia="ru-RU"/>
        </w:rPr>
        <w:t>- купаться в темное время суток;</w:t>
      </w:r>
    </w:p>
    <w:p w:rsidR="007F1397" w:rsidRPr="007F1397" w:rsidRDefault="007F1397" w:rsidP="007F1397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F1397">
        <w:rPr>
          <w:rFonts w:ascii="Times New Roman" w:eastAsia="Times New Roman" w:hAnsi="Times New Roman" w:cs="Times New Roman"/>
          <w:color w:val="273350"/>
          <w:sz w:val="36"/>
          <w:szCs w:val="36"/>
          <w:lang w:eastAsia="ru-RU"/>
        </w:rPr>
        <w:t>- купаться в водоёмах с сильным течением;</w:t>
      </w:r>
    </w:p>
    <w:p w:rsidR="007F1397" w:rsidRPr="007F1397" w:rsidRDefault="007F1397" w:rsidP="007F1397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F1397">
        <w:rPr>
          <w:rFonts w:ascii="Times New Roman" w:eastAsia="Times New Roman" w:hAnsi="Times New Roman" w:cs="Times New Roman"/>
          <w:color w:val="273350"/>
          <w:sz w:val="36"/>
          <w:szCs w:val="36"/>
          <w:lang w:eastAsia="ru-RU"/>
        </w:rPr>
        <w:t>- долго находится в воде, чтобы не допустить переохлаждения, которое может вызвать судороги, остановку дыхания или потерю сознания;</w:t>
      </w:r>
    </w:p>
    <w:p w:rsidR="007F1397" w:rsidRPr="007F1397" w:rsidRDefault="007F1397" w:rsidP="007F1397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F1397">
        <w:rPr>
          <w:rFonts w:ascii="Times New Roman" w:eastAsia="Times New Roman" w:hAnsi="Times New Roman" w:cs="Times New Roman"/>
          <w:color w:val="273350"/>
          <w:sz w:val="36"/>
          <w:szCs w:val="36"/>
          <w:lang w:eastAsia="ru-RU"/>
        </w:rPr>
        <w:t>- плавать на самодельных плотах или других плавательных средствах.</w:t>
      </w:r>
    </w:p>
    <w:p w:rsidR="007F1397" w:rsidRPr="007F1397" w:rsidRDefault="007F1397" w:rsidP="007F1397">
      <w:pPr>
        <w:shd w:val="clear" w:color="auto" w:fill="FFFFFF"/>
        <w:spacing w:after="210" w:line="240" w:lineRule="auto"/>
        <w:ind w:firstLine="708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7F1397">
        <w:rPr>
          <w:rFonts w:ascii="Times New Roman" w:eastAsia="Times New Roman" w:hAnsi="Times New Roman" w:cs="Times New Roman"/>
          <w:b/>
          <w:bCs/>
          <w:color w:val="273350"/>
          <w:sz w:val="36"/>
          <w:szCs w:val="36"/>
          <w:lang w:eastAsia="ru-RU"/>
        </w:rPr>
        <w:t>Если угрожает опасность либо случилась беда необходимо срочно помощь позвать на помощь взрослых.</w:t>
      </w:r>
    </w:p>
    <w:p w:rsidR="000E2699" w:rsidRDefault="0007581B">
      <w:r>
        <w:rPr>
          <w:noProof/>
          <w:lang w:eastAsia="ru-RU"/>
        </w:rPr>
        <w:drawing>
          <wp:inline distT="0" distB="0" distL="0" distR="0" wp14:anchorId="1275164C" wp14:editId="773B2411">
            <wp:extent cx="5940425" cy="4225008"/>
            <wp:effectExtent l="0" t="0" r="3175" b="444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25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81B" w:rsidRDefault="0007581B">
      <w:bookmarkStart w:id="0" w:name="_GoBack"/>
      <w:bookmarkEnd w:id="0"/>
    </w:p>
    <w:sectPr w:rsidR="00075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AA6"/>
    <w:rsid w:val="0007581B"/>
    <w:rsid w:val="000E2699"/>
    <w:rsid w:val="007F1397"/>
    <w:rsid w:val="008B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2D4B"/>
  <w15:chartTrackingRefBased/>
  <w15:docId w15:val="{05B18FDC-CCA4-422F-8DE5-133AEF1B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5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2025-10-15T13:29:00Z</dcterms:created>
  <dcterms:modified xsi:type="dcterms:W3CDTF">2025-10-15T13:34:00Z</dcterms:modified>
</cp:coreProperties>
</file>